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A0" w:rsidRDefault="00424E95">
      <w:pPr>
        <w:overflowPunct w:val="0"/>
        <w:adjustRightInd w:val="0"/>
        <w:snapToGrid w:val="0"/>
        <w:spacing w:line="336" w:lineRule="auto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E43CA0" w:rsidRDefault="00E43CA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43CA0" w:rsidRDefault="00424E95">
      <w:pPr>
        <w:overflowPunct w:val="0"/>
        <w:adjustRightInd w:val="0"/>
        <w:snapToGrid w:val="0"/>
        <w:spacing w:line="336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药品抽检不符合规定汇总表</w:t>
      </w:r>
    </w:p>
    <w:tbl>
      <w:tblPr>
        <w:tblW w:w="14078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1143"/>
        <w:gridCol w:w="1073"/>
        <w:gridCol w:w="1302"/>
        <w:gridCol w:w="1312"/>
        <w:gridCol w:w="1365"/>
        <w:gridCol w:w="2382"/>
        <w:gridCol w:w="1201"/>
        <w:gridCol w:w="1119"/>
        <w:gridCol w:w="1343"/>
        <w:gridCol w:w="1185"/>
      </w:tblGrid>
      <w:tr w:rsidR="00E43CA0">
        <w:trPr>
          <w:trHeight w:val="1020"/>
          <w:tblHeader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样品名称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制剂规格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产品批号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检验结论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药品不合格项目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检验依据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检验单位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被抽样单位名称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标示生产单位名称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E43CA0">
        <w:trPr>
          <w:trHeight w:val="10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杜仲（盐杜仲）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220101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上海市徐汇食品药品检验所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上海仁爱医院有限公司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安徽省万生中药饮片有限公司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E43CA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43CA0">
        <w:trPr>
          <w:trHeight w:val="10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杜仲（盐杜仲）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220101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上海市青浦食品药品检验所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上海缘杏源中医门诊部有限公司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安徽省万生中药饮片有限公司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E43CA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43CA0">
        <w:trPr>
          <w:trHeight w:val="10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杜仲（盐杜仲）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221001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性状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上海市浦东食品药品检验所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上海尚德医院有限公司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安徽省万生中药饮片有限公司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E43CA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43CA0">
        <w:trPr>
          <w:trHeight w:val="10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冰醋酸涂剂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60ml:18g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220610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装量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上海市食品药品监督管理局医疗机构制剂质量标准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SYZ-HB-005-2004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上海市光华中西医结合医院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上海市光华中西医结合医院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E43CA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43CA0">
        <w:trPr>
          <w:trHeight w:val="10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双氯芬酸钠缓释胶囊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220306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释放度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国家食品药品监督管理局国家药品标准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WS1-(X-080)-2006Z-2011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上海衡山药业有限公司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上海衡山药业有限公司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E43CA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43CA0">
        <w:trPr>
          <w:trHeight w:val="10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金银花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220830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上海市徐汇食品药品检验所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上海市黄浦区香山中医医院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上海虹桥中药饮片有限公司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生产企业留样抽检合格</w:t>
            </w:r>
          </w:p>
        </w:tc>
      </w:tr>
      <w:tr w:rsidR="00E43CA0">
        <w:trPr>
          <w:trHeight w:val="10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延胡索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20211220-1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黄曲霉毒素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上海市崇明食品药品检验所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上海崇明第一医药药业连锁有限公司堡中店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上海万仕诚国药制品有限公司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生产企业留样抽检合格</w:t>
            </w:r>
          </w:p>
        </w:tc>
      </w:tr>
      <w:tr w:rsidR="00E43CA0">
        <w:trPr>
          <w:trHeight w:val="10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制何首乌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200701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上海市松江食品药品检验所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上海市养志康复医院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上海同济堂药业有限公司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生产企业留样抽检合格</w:t>
            </w:r>
          </w:p>
        </w:tc>
      </w:tr>
      <w:tr w:rsidR="00E43CA0">
        <w:trPr>
          <w:trHeight w:val="10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独活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20210629-1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上海市徐汇食品药品检验所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上海恒寿堂中医门诊部有限公司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上海万仕诚国药制品有限公司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CA0" w:rsidRDefault="00424E95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生产企业留样抽检合格</w:t>
            </w:r>
          </w:p>
        </w:tc>
      </w:tr>
    </w:tbl>
    <w:p w:rsidR="00E43CA0" w:rsidRDefault="00E43CA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43CA0" w:rsidRDefault="00E43CA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43CA0" w:rsidRDefault="00E43CA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43CA0" w:rsidRDefault="00E43CA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 w:val="32"/>
          <w:szCs w:val="32"/>
        </w:rPr>
        <w:sectPr w:rsidR="00E43CA0">
          <w:footerReference w:type="even" r:id="rId7"/>
          <w:footerReference w:type="default" r:id="rId8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E43CA0" w:rsidRDefault="00E43CA0">
      <w:pPr>
        <w:pStyle w:val="a0"/>
      </w:pPr>
    </w:p>
    <w:p w:rsidR="00E43CA0" w:rsidRDefault="00E43CA0">
      <w:pPr>
        <w:pStyle w:val="a0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43CA0" w:rsidRDefault="00E43CA0">
      <w:pPr>
        <w:pStyle w:val="a0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E43CA0" w:rsidRDefault="00E43CA0">
      <w:pPr>
        <w:overflowPunct w:val="0"/>
        <w:adjustRightInd w:val="0"/>
        <w:snapToGrid w:val="0"/>
        <w:spacing w:line="336" w:lineRule="auto"/>
        <w:ind w:left="312"/>
        <w:rPr>
          <w:kern w:val="0"/>
          <w:szCs w:val="30"/>
        </w:rPr>
      </w:pPr>
    </w:p>
    <w:p w:rsidR="00E43CA0" w:rsidRDefault="00424E95">
      <w:pPr>
        <w:overflowPunct w:val="0"/>
        <w:adjustRightInd w:val="0"/>
        <w:snapToGrid w:val="0"/>
        <w:spacing w:line="336" w:lineRule="auto"/>
        <w:ind w:firstLineChars="100" w:firstLine="28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6502B" id="直接连接符 1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7pt" to="442.2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抄送：</w:t>
      </w:r>
      <w:r>
        <w:rPr>
          <w:rFonts w:eastAsia="仿宋_GB2312" w:hint="eastAsia"/>
          <w:kern w:val="0"/>
          <w:sz w:val="28"/>
          <w:szCs w:val="28"/>
        </w:rPr>
        <w:t>市卫健委，市</w:t>
      </w:r>
      <w:proofErr w:type="gramStart"/>
      <w:r>
        <w:rPr>
          <w:rFonts w:eastAsia="仿宋_GB2312" w:hint="eastAsia"/>
          <w:kern w:val="0"/>
          <w:sz w:val="28"/>
          <w:szCs w:val="28"/>
        </w:rPr>
        <w:t>医</w:t>
      </w:r>
      <w:proofErr w:type="gramEnd"/>
      <w:r>
        <w:rPr>
          <w:rFonts w:eastAsia="仿宋_GB2312" w:hint="eastAsia"/>
          <w:kern w:val="0"/>
          <w:sz w:val="28"/>
          <w:szCs w:val="28"/>
        </w:rPr>
        <w:t>保局，市药品集中招标事务管理所</w:t>
      </w:r>
      <w:r>
        <w:rPr>
          <w:rFonts w:eastAsia="仿宋_GB2312"/>
          <w:spacing w:val="4"/>
          <w:sz w:val="28"/>
          <w:szCs w:val="28"/>
        </w:rPr>
        <w:t>。</w:t>
      </w:r>
    </w:p>
    <w:p w:rsidR="00E43CA0" w:rsidRDefault="00424E95">
      <w:pPr>
        <w:overflowPunct w:val="0"/>
        <w:adjustRightInd w:val="0"/>
        <w:snapToGrid w:val="0"/>
        <w:spacing w:line="336" w:lineRule="auto"/>
        <w:ind w:firstLineChars="100" w:firstLine="280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A7E44" id="直接连接符 3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" strokeweight=".5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91003" id="直接连接符 2" o:spid="_x0000_s1026" style="position:absolute;left:0;text-align:lef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 </w:t>
      </w:r>
      <w:r>
        <w:rPr>
          <w:rFonts w:eastAsia="仿宋_GB2312"/>
          <w:spacing w:val="-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23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14</w:t>
      </w:r>
      <w:r>
        <w:rPr>
          <w:rFonts w:eastAsia="仿宋_GB2312"/>
          <w:kern w:val="0"/>
          <w:sz w:val="28"/>
          <w:szCs w:val="28"/>
        </w:rPr>
        <w:t>日印发</w:t>
      </w:r>
      <w:r>
        <w:rPr>
          <w:rFonts w:eastAsia="仿宋_GB2312"/>
          <w:kern w:val="0"/>
          <w:sz w:val="28"/>
          <w:szCs w:val="28"/>
        </w:rPr>
        <w:t xml:space="preserve"> </w:t>
      </w:r>
    </w:p>
    <w:sectPr w:rsidR="00E43CA0"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E95" w:rsidRDefault="00424E95">
      <w:r>
        <w:separator/>
      </w:r>
    </w:p>
  </w:endnote>
  <w:endnote w:type="continuationSeparator" w:id="0">
    <w:p w:rsidR="00424E95" w:rsidRDefault="0042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CA0" w:rsidRDefault="00424E95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43CA0" w:rsidRDefault="00E43C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CA0" w:rsidRDefault="00424E95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43CA0" w:rsidRDefault="00E43C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E95" w:rsidRDefault="00424E95">
      <w:r>
        <w:separator/>
      </w:r>
    </w:p>
  </w:footnote>
  <w:footnote w:type="continuationSeparator" w:id="0">
    <w:p w:rsidR="00424E95" w:rsidRDefault="0042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210"/>
  <w:drawingGridVerticalSpacing w:val="16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53CC890"/>
    <w:rsid w:val="BDFB3876"/>
    <w:rsid w:val="BDFB828B"/>
    <w:rsid w:val="DFBDB320"/>
    <w:rsid w:val="E5FFD66A"/>
    <w:rsid w:val="E7DF50AE"/>
    <w:rsid w:val="E97B3229"/>
    <w:rsid w:val="EE7BFF88"/>
    <w:rsid w:val="EEF61CEC"/>
    <w:rsid w:val="EFA3FF71"/>
    <w:rsid w:val="EFF76E52"/>
    <w:rsid w:val="F33EA541"/>
    <w:rsid w:val="F7F5DC5C"/>
    <w:rsid w:val="F7FFA21C"/>
    <w:rsid w:val="F9DF1E0A"/>
    <w:rsid w:val="FA2F2396"/>
    <w:rsid w:val="FBF7E74C"/>
    <w:rsid w:val="FDBFA2DA"/>
    <w:rsid w:val="FDFF21F0"/>
    <w:rsid w:val="FDFF5133"/>
    <w:rsid w:val="FEDD5E61"/>
    <w:rsid w:val="FEFF5B2C"/>
    <w:rsid w:val="FF65E070"/>
    <w:rsid w:val="FFEAC9ED"/>
    <w:rsid w:val="FFF6B76B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24E95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43CA0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944C5"/>
    <w:rsid w:val="00FB2D4A"/>
    <w:rsid w:val="00FB5E32"/>
    <w:rsid w:val="00FC2CE6"/>
    <w:rsid w:val="00FD0295"/>
    <w:rsid w:val="00FD66B4"/>
    <w:rsid w:val="00FF6C2F"/>
    <w:rsid w:val="07DF6E69"/>
    <w:rsid w:val="18EF740F"/>
    <w:rsid w:val="1BEC26D7"/>
    <w:rsid w:val="1DD74D7B"/>
    <w:rsid w:val="1EFB1D1D"/>
    <w:rsid w:val="2B3D424D"/>
    <w:rsid w:val="2DBF0A94"/>
    <w:rsid w:val="2F986FA7"/>
    <w:rsid w:val="31B7B54F"/>
    <w:rsid w:val="3A6B7424"/>
    <w:rsid w:val="3B7FBCF8"/>
    <w:rsid w:val="43FBB2B0"/>
    <w:rsid w:val="57BF9E01"/>
    <w:rsid w:val="5DFB2E8E"/>
    <w:rsid w:val="5FEE5239"/>
    <w:rsid w:val="677C36EA"/>
    <w:rsid w:val="6797496C"/>
    <w:rsid w:val="67FFDD0E"/>
    <w:rsid w:val="6C6A5440"/>
    <w:rsid w:val="6F970567"/>
    <w:rsid w:val="7375A0F6"/>
    <w:rsid w:val="7877B42F"/>
    <w:rsid w:val="7FE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DB1DEC5-E245-498E-A272-3D5747CD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1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1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</Words>
  <Characters>898</Characters>
  <Application>Microsoft Office Word</Application>
  <DocSecurity>0</DocSecurity>
  <Lines>7</Lines>
  <Paragraphs>2</Paragraphs>
  <ScaleCrop>false</ScaleCrop>
  <Company>Microsoft China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2023-04-14T14:17:00Z</cp:lastPrinted>
  <dcterms:created xsi:type="dcterms:W3CDTF">2023-04-17T02:53:00Z</dcterms:created>
  <dcterms:modified xsi:type="dcterms:W3CDTF">2023-04-17T02:53:00Z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